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8C" w:rsidRDefault="00770644" w:rsidP="006249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A2C34"/>
          <w:sz w:val="28"/>
          <w:szCs w:val="28"/>
        </w:rPr>
      </w:pPr>
      <w:r w:rsidRPr="00491552">
        <w:rPr>
          <w:rFonts w:ascii="Times New Roman" w:hAnsi="Times New Roman" w:cs="Times New Roman"/>
          <w:sz w:val="28"/>
          <w:szCs w:val="28"/>
        </w:rPr>
        <w:t>Приглашаем принять участие в</w:t>
      </w:r>
      <w:r w:rsidR="00491552" w:rsidRPr="00491552">
        <w:rPr>
          <w:rFonts w:ascii="Times New Roman" w:hAnsi="Times New Roman" w:cs="Times New Roman"/>
          <w:sz w:val="28"/>
          <w:szCs w:val="28"/>
        </w:rPr>
        <w:t xml:space="preserve"> ежегодной Международной просветительско-патриотической акции «Диктант Победы»</w:t>
      </w:r>
      <w:r w:rsidRPr="00491552">
        <w:rPr>
          <w:rFonts w:ascii="Times New Roman" w:hAnsi="Times New Roman" w:cs="Times New Roman"/>
          <w:sz w:val="28"/>
          <w:szCs w:val="28"/>
        </w:rPr>
        <w:t>.</w:t>
      </w:r>
      <w:r w:rsidR="00491552" w:rsidRPr="00491552">
        <w:rPr>
          <w:rFonts w:ascii="Times New Roman" w:hAnsi="Times New Roman" w:cs="Times New Roman"/>
          <w:color w:val="2A2C34"/>
          <w:sz w:val="28"/>
          <w:szCs w:val="28"/>
        </w:rPr>
        <w:t xml:space="preserve"> </w:t>
      </w:r>
    </w:p>
    <w:p w:rsidR="00245F8C" w:rsidRDefault="00491552" w:rsidP="006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52">
        <w:rPr>
          <w:rFonts w:ascii="Times New Roman" w:hAnsi="Times New Roman" w:cs="Times New Roman"/>
          <w:sz w:val="28"/>
          <w:szCs w:val="28"/>
        </w:rPr>
        <w:t xml:space="preserve">В 2024 году «Диктант Победы» состоится </w:t>
      </w:r>
      <w:r w:rsidRPr="00491552">
        <w:rPr>
          <w:rFonts w:ascii="Times New Roman" w:hAnsi="Times New Roman" w:cs="Times New Roman"/>
          <w:b/>
          <w:sz w:val="28"/>
          <w:szCs w:val="28"/>
        </w:rPr>
        <w:t>26 апреля</w:t>
      </w:r>
      <w:r w:rsidRPr="004915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52" w:rsidRPr="00491552" w:rsidRDefault="00C32F19" w:rsidP="006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A9">
        <w:rPr>
          <w:rFonts w:ascii="Times New Roman" w:hAnsi="Times New Roman" w:cs="Times New Roman"/>
          <w:sz w:val="28"/>
          <w:szCs w:val="28"/>
        </w:rPr>
        <w:t>Диктант является проверкой на знание истории Великой Отечественной войны. Всего в тесте будет 25 вопросов</w:t>
      </w:r>
      <w:r w:rsidR="008A0DA9">
        <w:rPr>
          <w:rFonts w:ascii="Times New Roman" w:hAnsi="Times New Roman" w:cs="Times New Roman"/>
          <w:sz w:val="28"/>
          <w:szCs w:val="28"/>
        </w:rPr>
        <w:t>,</w:t>
      </w:r>
      <w:r w:rsidRPr="008A0DA9">
        <w:rPr>
          <w:rFonts w:ascii="Times New Roman" w:hAnsi="Times New Roman" w:cs="Times New Roman"/>
          <w:sz w:val="28"/>
          <w:szCs w:val="28"/>
        </w:rPr>
        <w:t xml:space="preserve"> 20 из них посвящены общим военно-историческим темам</w:t>
      </w:r>
      <w:r w:rsidR="008A0DA9">
        <w:rPr>
          <w:rFonts w:ascii="Times New Roman" w:hAnsi="Times New Roman" w:cs="Times New Roman"/>
          <w:sz w:val="28"/>
          <w:szCs w:val="28"/>
        </w:rPr>
        <w:t>, 5 –</w:t>
      </w:r>
      <w:r w:rsidRPr="008A0DA9">
        <w:rPr>
          <w:rFonts w:ascii="Times New Roman" w:hAnsi="Times New Roman" w:cs="Times New Roman"/>
          <w:sz w:val="28"/>
          <w:szCs w:val="28"/>
        </w:rPr>
        <w:t xml:space="preserve"> региональным вопросам Великой Отечественной войны.</w:t>
      </w:r>
      <w:r w:rsidR="008A0DA9">
        <w:rPr>
          <w:rFonts w:ascii="Times New Roman" w:hAnsi="Times New Roman" w:cs="Times New Roman"/>
          <w:sz w:val="28"/>
          <w:szCs w:val="28"/>
        </w:rPr>
        <w:t xml:space="preserve"> В этом году з</w:t>
      </w:r>
      <w:r w:rsidR="00491552" w:rsidRPr="008A0DA9">
        <w:rPr>
          <w:rFonts w:ascii="Times New Roman" w:hAnsi="Times New Roman" w:cs="Times New Roman"/>
          <w:sz w:val="28"/>
          <w:szCs w:val="28"/>
        </w:rPr>
        <w:t>адания</w:t>
      </w:r>
      <w:r w:rsidR="00491552" w:rsidRPr="00491552">
        <w:rPr>
          <w:rFonts w:ascii="Times New Roman" w:hAnsi="Times New Roman" w:cs="Times New Roman"/>
          <w:sz w:val="28"/>
          <w:szCs w:val="28"/>
        </w:rPr>
        <w:t xml:space="preserve"> посвя</w:t>
      </w:r>
      <w:r w:rsidR="00245F8C">
        <w:rPr>
          <w:rFonts w:ascii="Times New Roman" w:hAnsi="Times New Roman" w:cs="Times New Roman"/>
          <w:sz w:val="28"/>
          <w:szCs w:val="28"/>
        </w:rPr>
        <w:t>щены</w:t>
      </w:r>
      <w:r w:rsidR="00491552" w:rsidRPr="00491552">
        <w:rPr>
          <w:rFonts w:ascii="Times New Roman" w:hAnsi="Times New Roman" w:cs="Times New Roman"/>
          <w:sz w:val="28"/>
          <w:szCs w:val="28"/>
        </w:rPr>
        <w:t xml:space="preserve"> 80-летию полного освобождения Ленинграда, выходу советских войск на границы СССР (один из ключевых этапов освободительной миссии Красной Армии), юбилеям писателей-фронтовиков, а также другим памятным датам.</w:t>
      </w:r>
    </w:p>
    <w:p w:rsidR="00491552" w:rsidRPr="00491552" w:rsidRDefault="006249CB" w:rsidP="006249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 акции</w:t>
      </w:r>
      <w:r w:rsidR="00491552" w:rsidRPr="004915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45F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="00245F8C" w:rsidRPr="00245F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91552" w:rsidRPr="004915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привлечение широкого круга людей к изучению истории Великой Отечественной войны, повышение исторической грамотности и патриотическо</w:t>
      </w:r>
      <w:r w:rsidR="00245F8C" w:rsidRPr="00245F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491552" w:rsidRPr="004915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воспитани</w:t>
      </w:r>
      <w:r w:rsidR="00245F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491552" w:rsidRPr="004915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молодёжи.</w:t>
      </w:r>
    </w:p>
    <w:p w:rsidR="00245F8C" w:rsidRDefault="00491552" w:rsidP="006249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915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Принять участие в мероприятии можно несколькими способами в день его проведения</w:t>
      </w:r>
      <w:r w:rsidR="00245F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245F8C" w:rsidRDefault="00491552" w:rsidP="006249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915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онлайн-формате на сайте </w:t>
      </w:r>
      <w:hyperlink r:id="rId4" w:history="1">
        <w:r w:rsidR="004223EA" w:rsidRPr="0005131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https://диктантпобеды.рф</w:t>
        </w:r>
      </w:hyperlink>
      <w:r w:rsidR="00245F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8A0DA9" w:rsidRDefault="00491552" w:rsidP="008A0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915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мобильном приложении «Диктант Победы»</w:t>
      </w:r>
      <w:r w:rsidR="008A0D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8A0DA9" w:rsidRDefault="008A0DA9" w:rsidP="008A0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очно </w:t>
      </w:r>
      <w:r w:rsidRPr="004915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площадк</w:t>
      </w:r>
      <w:r w:rsidRPr="004915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91552" w:rsidRPr="00491552" w:rsidRDefault="00245F8C" w:rsidP="006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Жителей</w:t>
      </w:r>
      <w:r w:rsidR="00491552" w:rsidRPr="00491552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1552" w:rsidRPr="00491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приглашаем на </w:t>
      </w:r>
      <w:r w:rsidR="00491552" w:rsidRPr="00491552">
        <w:rPr>
          <w:rFonts w:ascii="Times New Roman" w:hAnsi="Times New Roman" w:cs="Times New Roman"/>
          <w:sz w:val="28"/>
          <w:szCs w:val="28"/>
        </w:rPr>
        <w:t>площадки в Центральной библиотеке, Центральной детской библиотеке им. Ф.Ф. Павленкова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1552" w:rsidRPr="00491552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491552" w:rsidRPr="00491552">
        <w:rPr>
          <w:rFonts w:ascii="Times New Roman" w:hAnsi="Times New Roman" w:cs="Times New Roman"/>
          <w:sz w:val="28"/>
          <w:szCs w:val="28"/>
        </w:rPr>
        <w:t>Язьвинской</w:t>
      </w:r>
      <w:proofErr w:type="spellEnd"/>
      <w:r w:rsidR="00491552" w:rsidRPr="00491552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="006249CB">
        <w:rPr>
          <w:rFonts w:ascii="Times New Roman" w:hAnsi="Times New Roman" w:cs="Times New Roman"/>
          <w:sz w:val="28"/>
          <w:szCs w:val="28"/>
        </w:rPr>
        <w:t xml:space="preserve">библиотеке </w:t>
      </w:r>
      <w:r w:rsidR="00491552" w:rsidRPr="00491552">
        <w:rPr>
          <w:rFonts w:ascii="Times New Roman" w:hAnsi="Times New Roman" w:cs="Times New Roman"/>
          <w:sz w:val="28"/>
          <w:szCs w:val="28"/>
        </w:rPr>
        <w:t>им. Ф.Ф. Павленкова</w:t>
      </w:r>
      <w:r>
        <w:rPr>
          <w:rFonts w:ascii="Times New Roman" w:hAnsi="Times New Roman" w:cs="Times New Roman"/>
          <w:sz w:val="28"/>
          <w:szCs w:val="28"/>
        </w:rPr>
        <w:t xml:space="preserve"> и МБОУ СОШ № 8 (для учащихся</w:t>
      </w:r>
      <w:r w:rsidR="006249CB">
        <w:rPr>
          <w:rFonts w:ascii="Times New Roman" w:hAnsi="Times New Roman" w:cs="Times New Roman"/>
          <w:sz w:val="28"/>
          <w:szCs w:val="28"/>
        </w:rPr>
        <w:t>)</w:t>
      </w:r>
      <w:r w:rsidR="00491552" w:rsidRPr="004915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644" w:rsidRPr="00491552" w:rsidRDefault="004223EA" w:rsidP="00624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 </w:t>
      </w:r>
      <w:r w:rsidR="006249CB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8C">
        <w:rPr>
          <w:rFonts w:ascii="Times New Roman" w:hAnsi="Times New Roman" w:cs="Times New Roman"/>
          <w:sz w:val="28"/>
          <w:szCs w:val="28"/>
        </w:rPr>
        <w:t xml:space="preserve">– </w:t>
      </w:r>
      <w:r w:rsidR="00770644" w:rsidRPr="00491552">
        <w:rPr>
          <w:rFonts w:ascii="Times New Roman" w:hAnsi="Times New Roman" w:cs="Times New Roman"/>
          <w:sz w:val="28"/>
          <w:szCs w:val="28"/>
        </w:rPr>
        <w:t>в</w:t>
      </w:r>
      <w:r w:rsidR="00245F8C">
        <w:rPr>
          <w:rFonts w:ascii="Times New Roman" w:hAnsi="Times New Roman" w:cs="Times New Roman"/>
          <w:sz w:val="28"/>
          <w:szCs w:val="28"/>
        </w:rPr>
        <w:t xml:space="preserve"> </w:t>
      </w:r>
      <w:r w:rsidR="00770644" w:rsidRPr="004915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49CB">
        <w:rPr>
          <w:rFonts w:ascii="Times New Roman" w:hAnsi="Times New Roman" w:cs="Times New Roman"/>
          <w:sz w:val="28"/>
          <w:szCs w:val="28"/>
        </w:rPr>
        <w:t>.</w:t>
      </w:r>
      <w:r w:rsidR="00770644" w:rsidRPr="0049155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70644" w:rsidRPr="00491552" w:rsidSect="006249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4"/>
    <w:rsid w:val="00245F8C"/>
    <w:rsid w:val="004223EA"/>
    <w:rsid w:val="00491552"/>
    <w:rsid w:val="006249CB"/>
    <w:rsid w:val="00770644"/>
    <w:rsid w:val="008A0DA9"/>
    <w:rsid w:val="00936AC0"/>
    <w:rsid w:val="009511A1"/>
    <w:rsid w:val="00C3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EA81A"/>
  <w15:docId w15:val="{DCA8A5C6-A16D-4304-81A4-B6530A8A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55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2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6;&#1080;&#1082;&#1090;&#1072;&#1085;&#1090;&#1087;&#1086;&#1073;&#1077;&#1076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Пед Ольга Николаевна</cp:lastModifiedBy>
  <cp:revision>2</cp:revision>
  <dcterms:created xsi:type="dcterms:W3CDTF">2024-04-17T04:55:00Z</dcterms:created>
  <dcterms:modified xsi:type="dcterms:W3CDTF">2024-04-17T04:55:00Z</dcterms:modified>
</cp:coreProperties>
</file>